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6292" w14:textId="77777777" w:rsidR="0042632A" w:rsidRDefault="0042632A" w:rsidP="0042632A">
      <w:pPr>
        <w:suppressAutoHyphens/>
        <w:spacing w:line="240" w:lineRule="atLeast"/>
        <w:rPr>
          <w:bCs/>
          <w:spacing w:val="-3"/>
        </w:rPr>
      </w:pPr>
    </w:p>
    <w:p w14:paraId="000F459D" w14:textId="5665E3A0" w:rsidR="004A6421" w:rsidRPr="00661B63" w:rsidRDefault="004A6421" w:rsidP="0042632A">
      <w:pPr>
        <w:suppressAutoHyphens/>
        <w:spacing w:line="240" w:lineRule="atLeast"/>
        <w:rPr>
          <w:b/>
          <w:spacing w:val="-3"/>
        </w:rPr>
      </w:pPr>
      <w:r w:rsidRPr="00661B63">
        <w:rPr>
          <w:b/>
          <w:spacing w:val="-3"/>
        </w:rPr>
        <w:t>Section 285.3225  Schedule C-24: Legal Expense and Reserves</w:t>
      </w:r>
    </w:p>
    <w:p w14:paraId="64EE4D75" w14:textId="77777777" w:rsidR="004A6421" w:rsidRPr="004A6421" w:rsidRDefault="004A6421" w:rsidP="00B9128E"/>
    <w:p w14:paraId="251E6EE7" w14:textId="77777777" w:rsidR="004A6421" w:rsidRPr="004A6421" w:rsidRDefault="004A6421" w:rsidP="00B9128E">
      <w:pPr>
        <w:ind w:left="1440" w:hanging="720"/>
      </w:pPr>
      <w:r w:rsidRPr="004A6421">
        <w:t>a)</w:t>
      </w:r>
      <w:r w:rsidRPr="004A6421">
        <w:tab/>
        <w:t>Provide an analysis of the reserve for outstanding lawsuits, claims, etc</w:t>
      </w:r>
      <w:r w:rsidR="00A70FE5">
        <w:t>.</w:t>
      </w:r>
      <w:r w:rsidR="00DC29A5">
        <w:t>, included in rate base</w:t>
      </w:r>
      <w:r w:rsidRPr="004A6421">
        <w:t>. The number of years of information provided shall be according to the test year proposed as directed in Section 285.3000(e).</w:t>
      </w:r>
    </w:p>
    <w:p w14:paraId="1B915C87" w14:textId="77777777" w:rsidR="00B22C7B" w:rsidRDefault="00B22C7B" w:rsidP="004B6714"/>
    <w:p w14:paraId="32975AE5" w14:textId="77777777" w:rsidR="004A6421" w:rsidRPr="004A6421" w:rsidRDefault="004A6421" w:rsidP="00B9128E">
      <w:pPr>
        <w:ind w:left="720"/>
      </w:pPr>
      <w:r w:rsidRPr="004A6421">
        <w:t>b)</w:t>
      </w:r>
      <w:r w:rsidRPr="004A6421">
        <w:tab/>
        <w:t>The following information should be provided:</w:t>
      </w:r>
    </w:p>
    <w:p w14:paraId="7386D157" w14:textId="77777777" w:rsidR="00B22C7B" w:rsidRDefault="00B22C7B" w:rsidP="004B6714"/>
    <w:p w14:paraId="1619E1C1" w14:textId="77777777" w:rsidR="004A6421" w:rsidRPr="004A6421" w:rsidRDefault="004A6421" w:rsidP="00B9128E">
      <w:pPr>
        <w:ind w:left="1440"/>
      </w:pPr>
      <w:r w:rsidRPr="004A6421">
        <w:t>1)</w:t>
      </w:r>
      <w:r w:rsidRPr="004A6421">
        <w:tab/>
        <w:t>Year;</w:t>
      </w:r>
    </w:p>
    <w:p w14:paraId="79F6795C" w14:textId="77777777" w:rsidR="00B22C7B" w:rsidRDefault="00B22C7B" w:rsidP="004B6714"/>
    <w:p w14:paraId="7F9AACDD" w14:textId="77777777" w:rsidR="004A6421" w:rsidRPr="004A6421" w:rsidRDefault="004A6421" w:rsidP="00B9128E">
      <w:pPr>
        <w:ind w:left="1440"/>
      </w:pPr>
      <w:r w:rsidRPr="004A6421">
        <w:t>2)</w:t>
      </w:r>
      <w:r w:rsidRPr="004A6421">
        <w:tab/>
        <w:t>Account number or subaccount number for each reserve;</w:t>
      </w:r>
    </w:p>
    <w:p w14:paraId="6BE69098" w14:textId="77777777" w:rsidR="00B22C7B" w:rsidRDefault="00B22C7B" w:rsidP="004B6714"/>
    <w:p w14:paraId="0746103B" w14:textId="77777777" w:rsidR="004A6421" w:rsidRPr="004A6421" w:rsidRDefault="004A6421" w:rsidP="00B9128E">
      <w:pPr>
        <w:ind w:left="1440"/>
      </w:pPr>
      <w:r w:rsidRPr="004A6421">
        <w:t>3)</w:t>
      </w:r>
      <w:r w:rsidRPr="004A6421">
        <w:tab/>
        <w:t>Description of reserve;</w:t>
      </w:r>
    </w:p>
    <w:p w14:paraId="25E96866" w14:textId="77777777" w:rsidR="00B22C7B" w:rsidRDefault="00B22C7B" w:rsidP="004B6714"/>
    <w:p w14:paraId="0656D70B" w14:textId="77777777" w:rsidR="004A6421" w:rsidRPr="004A6421" w:rsidRDefault="004A6421" w:rsidP="00B9128E">
      <w:pPr>
        <w:ind w:left="1440"/>
      </w:pPr>
      <w:r w:rsidRPr="004A6421">
        <w:t>4)</w:t>
      </w:r>
      <w:r w:rsidRPr="004A6421">
        <w:tab/>
        <w:t>Balance at beginning of year;</w:t>
      </w:r>
    </w:p>
    <w:p w14:paraId="4C846722" w14:textId="77777777" w:rsidR="00B22C7B" w:rsidRDefault="00B22C7B" w:rsidP="004B6714"/>
    <w:p w14:paraId="0E756EA7" w14:textId="77777777" w:rsidR="004A6421" w:rsidRPr="004A6421" w:rsidRDefault="004A6421" w:rsidP="00B9128E">
      <w:pPr>
        <w:ind w:left="1440"/>
      </w:pPr>
      <w:r w:rsidRPr="004A6421">
        <w:t>5)</w:t>
      </w:r>
      <w:r w:rsidRPr="004A6421">
        <w:tab/>
        <w:t>Additions to reserve;</w:t>
      </w:r>
    </w:p>
    <w:p w14:paraId="4A22B457" w14:textId="77777777" w:rsidR="00B22C7B" w:rsidRDefault="00B22C7B" w:rsidP="004B6714"/>
    <w:p w14:paraId="306D45DF" w14:textId="77777777" w:rsidR="004A6421" w:rsidRPr="004A6421" w:rsidRDefault="004A6421" w:rsidP="00B9128E">
      <w:pPr>
        <w:ind w:left="1440"/>
      </w:pPr>
      <w:r w:rsidRPr="004A6421">
        <w:t>6)</w:t>
      </w:r>
      <w:r w:rsidRPr="004A6421">
        <w:tab/>
        <w:t>Amounts charged to legal expense;</w:t>
      </w:r>
    </w:p>
    <w:p w14:paraId="6B1E54CD" w14:textId="77777777" w:rsidR="00B22C7B" w:rsidRDefault="00B22C7B" w:rsidP="004B6714"/>
    <w:p w14:paraId="05A81FAE" w14:textId="77777777" w:rsidR="004A6421" w:rsidRPr="004A6421" w:rsidRDefault="004A6421" w:rsidP="00B9128E">
      <w:pPr>
        <w:ind w:left="1440"/>
      </w:pPr>
      <w:r w:rsidRPr="004A6421">
        <w:t>7)</w:t>
      </w:r>
      <w:r w:rsidRPr="004A6421">
        <w:tab/>
        <w:t>Other; and</w:t>
      </w:r>
    </w:p>
    <w:p w14:paraId="1DD41C92" w14:textId="77777777" w:rsidR="00B22C7B" w:rsidRDefault="00B22C7B" w:rsidP="004B6714"/>
    <w:p w14:paraId="04175483" w14:textId="24DA34B8" w:rsidR="00EB424E" w:rsidRPr="004A6421" w:rsidRDefault="004A6421" w:rsidP="004B6714">
      <w:pPr>
        <w:ind w:left="1440"/>
      </w:pPr>
      <w:r w:rsidRPr="004A6421">
        <w:t>8)</w:t>
      </w:r>
      <w:r w:rsidRPr="004A6421">
        <w:tab/>
        <w:t>Balance at end of year.</w:t>
      </w:r>
    </w:p>
    <w:sectPr w:rsidR="00EB424E" w:rsidRPr="004A6421" w:rsidSect="00B9128E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58D6" w14:textId="77777777" w:rsidR="00192A57" w:rsidRDefault="00077067">
      <w:r>
        <w:separator/>
      </w:r>
    </w:p>
  </w:endnote>
  <w:endnote w:type="continuationSeparator" w:id="0">
    <w:p w14:paraId="4A699792" w14:textId="77777777" w:rsidR="00192A57" w:rsidRDefault="00077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1DF37" w14:textId="77777777" w:rsidR="00192A57" w:rsidRDefault="00077067">
      <w:r>
        <w:separator/>
      </w:r>
    </w:p>
  </w:footnote>
  <w:footnote w:type="continuationSeparator" w:id="0">
    <w:p w14:paraId="2A567342" w14:textId="77777777" w:rsidR="00192A57" w:rsidRDefault="000770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77067"/>
    <w:rsid w:val="000D225F"/>
    <w:rsid w:val="00192A5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2632A"/>
    <w:rsid w:val="00431CFE"/>
    <w:rsid w:val="0044215B"/>
    <w:rsid w:val="004A6421"/>
    <w:rsid w:val="004B6714"/>
    <w:rsid w:val="004D73D3"/>
    <w:rsid w:val="005001C5"/>
    <w:rsid w:val="0052308E"/>
    <w:rsid w:val="00530BE1"/>
    <w:rsid w:val="00542E97"/>
    <w:rsid w:val="0056157E"/>
    <w:rsid w:val="0056501E"/>
    <w:rsid w:val="00661B63"/>
    <w:rsid w:val="006A2114"/>
    <w:rsid w:val="00780733"/>
    <w:rsid w:val="008271B1"/>
    <w:rsid w:val="00837F88"/>
    <w:rsid w:val="0084781C"/>
    <w:rsid w:val="00896DCA"/>
    <w:rsid w:val="00935A8C"/>
    <w:rsid w:val="0098276C"/>
    <w:rsid w:val="00A2265D"/>
    <w:rsid w:val="00A600AA"/>
    <w:rsid w:val="00A70FE5"/>
    <w:rsid w:val="00AE5547"/>
    <w:rsid w:val="00B22C7B"/>
    <w:rsid w:val="00B35D67"/>
    <w:rsid w:val="00B516F7"/>
    <w:rsid w:val="00B64728"/>
    <w:rsid w:val="00B71177"/>
    <w:rsid w:val="00B9128E"/>
    <w:rsid w:val="00C4537A"/>
    <w:rsid w:val="00C96452"/>
    <w:rsid w:val="00CC13F9"/>
    <w:rsid w:val="00CD3723"/>
    <w:rsid w:val="00D16DA2"/>
    <w:rsid w:val="00D55B37"/>
    <w:rsid w:val="00D93C67"/>
    <w:rsid w:val="00DC29A5"/>
    <w:rsid w:val="00DF2B21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AF850"/>
  <w15:docId w15:val="{22FF4D46-C9C2-43FF-8A24-6668ADF81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5</cp:revision>
  <dcterms:created xsi:type="dcterms:W3CDTF">2012-06-21T19:01:00Z</dcterms:created>
  <dcterms:modified xsi:type="dcterms:W3CDTF">2025-08-18T20:35:00Z</dcterms:modified>
</cp:coreProperties>
</file>