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A5" w:rsidRDefault="008236A5" w:rsidP="008236A5">
      <w:pPr>
        <w:widowControl w:val="0"/>
        <w:autoSpaceDE w:val="0"/>
        <w:autoSpaceDN w:val="0"/>
        <w:adjustRightInd w:val="0"/>
      </w:pPr>
    </w:p>
    <w:p w:rsidR="008236A5" w:rsidRDefault="008236A5" w:rsidP="008236A5">
      <w:pPr>
        <w:widowControl w:val="0"/>
        <w:autoSpaceDE w:val="0"/>
        <w:autoSpaceDN w:val="0"/>
        <w:adjustRightInd w:val="0"/>
        <w:jc w:val="center"/>
      </w:pPr>
      <w:r>
        <w:t>PART 2510</w:t>
      </w:r>
    </w:p>
    <w:p w:rsidR="008236A5" w:rsidRDefault="008236A5" w:rsidP="008236A5">
      <w:pPr>
        <w:widowControl w:val="0"/>
        <w:autoSpaceDE w:val="0"/>
        <w:autoSpaceDN w:val="0"/>
        <w:adjustRightInd w:val="0"/>
        <w:jc w:val="center"/>
      </w:pPr>
      <w:r>
        <w:t>DATA COLLECTION</w:t>
      </w:r>
      <w:bookmarkStart w:id="0" w:name="_GoBack"/>
      <w:r w:rsidR="00121F52">
        <w:t xml:space="preserve"> (REPEALED)</w:t>
      </w:r>
      <w:bookmarkEnd w:id="0"/>
    </w:p>
    <w:p w:rsidR="008236A5" w:rsidRDefault="008236A5" w:rsidP="008236A5">
      <w:pPr>
        <w:widowControl w:val="0"/>
        <w:autoSpaceDE w:val="0"/>
        <w:autoSpaceDN w:val="0"/>
        <w:adjustRightInd w:val="0"/>
      </w:pPr>
    </w:p>
    <w:sectPr w:rsidR="008236A5" w:rsidSect="00823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6A5"/>
    <w:rsid w:val="00121F52"/>
    <w:rsid w:val="00352F37"/>
    <w:rsid w:val="005C3366"/>
    <w:rsid w:val="008236A5"/>
    <w:rsid w:val="00871B74"/>
    <w:rsid w:val="00B62F08"/>
    <w:rsid w:val="00D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90DFFB-9B24-4864-92F4-5584AD1B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2510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2510</dc:title>
  <dc:subject/>
  <dc:creator>Illinois General Assembly</dc:creator>
  <cp:keywords/>
  <dc:description/>
  <cp:lastModifiedBy>BockewitzCK</cp:lastModifiedBy>
  <cp:revision>5</cp:revision>
  <dcterms:created xsi:type="dcterms:W3CDTF">2012-06-22T02:35:00Z</dcterms:created>
  <dcterms:modified xsi:type="dcterms:W3CDTF">2016-07-12T21:13:00Z</dcterms:modified>
</cp:coreProperties>
</file>