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0717C" w14:textId="78082616" w:rsidR="001B66E1" w:rsidRDefault="005C071E" w:rsidP="000D50B7">
      <w:pPr>
        <w:widowControl w:val="0"/>
        <w:autoSpaceDE w:val="0"/>
        <w:autoSpaceDN w:val="0"/>
        <w:adjustRightInd w:val="0"/>
      </w:pPr>
      <w:r>
        <w:rPr>
          <w:b/>
          <w:bCs/>
        </w:rPr>
        <w:br w:type="page"/>
      </w:r>
      <w:r w:rsidR="001B66E1">
        <w:rPr>
          <w:b/>
          <w:bCs/>
        </w:rPr>
        <w:lastRenderedPageBreak/>
        <w:t xml:space="preserve">Section </w:t>
      </w:r>
      <w:proofErr w:type="spellStart"/>
      <w:r w:rsidR="001B66E1">
        <w:rPr>
          <w:b/>
          <w:bCs/>
        </w:rPr>
        <w:t>1150.ILLUSTRATION</w:t>
      </w:r>
      <w:proofErr w:type="spellEnd"/>
      <w:r w:rsidR="001B66E1">
        <w:rPr>
          <w:b/>
          <w:bCs/>
        </w:rPr>
        <w:t xml:space="preserve"> </w:t>
      </w:r>
      <w:proofErr w:type="spellStart"/>
      <w:r w:rsidR="001B66E1">
        <w:rPr>
          <w:b/>
          <w:bCs/>
        </w:rPr>
        <w:t>A</w:t>
      </w:r>
      <w:proofErr w:type="spellEnd"/>
      <w:r w:rsidR="001B66E1">
        <w:rPr>
          <w:b/>
          <w:bCs/>
        </w:rPr>
        <w:t xml:space="preserve">  </w:t>
      </w:r>
      <w:r w:rsidR="00463FF7">
        <w:rPr>
          <w:b/>
          <w:bCs/>
        </w:rPr>
        <w:t xml:space="preserve"> </w:t>
      </w:r>
      <w:r w:rsidR="001B66E1">
        <w:rPr>
          <w:b/>
          <w:bCs/>
        </w:rPr>
        <w:t xml:space="preserve">Architect Seal </w:t>
      </w:r>
      <w:r w:rsidR="00463FF7">
        <w:rPr>
          <w:b/>
          <w:bCs/>
        </w:rPr>
        <w:t xml:space="preserve">and Signature </w:t>
      </w:r>
      <w:r w:rsidR="001B66E1">
        <w:rPr>
          <w:b/>
          <w:bCs/>
        </w:rPr>
        <w:t>Requirements</w:t>
      </w:r>
      <w:r w:rsidR="001B66E1">
        <w:t xml:space="preserve"> </w:t>
      </w:r>
    </w:p>
    <w:p w14:paraId="5FFE8ED7" w14:textId="77777777" w:rsidR="001B66E1" w:rsidRDefault="001B66E1" w:rsidP="003A2038"/>
    <w:p w14:paraId="43BAC46B" w14:textId="77777777" w:rsidR="001B66E1" w:rsidRDefault="001B66E1" w:rsidP="000D50B7">
      <w:pPr>
        <w:widowControl w:val="0"/>
        <w:autoSpaceDE w:val="0"/>
        <w:autoSpaceDN w:val="0"/>
        <w:adjustRightInd w:val="0"/>
        <w:ind w:left="1440" w:hanging="720"/>
      </w:pPr>
      <w:r>
        <w:t>a)</w:t>
      </w:r>
      <w:r>
        <w:tab/>
        <w:t xml:space="preserve">Every licensed architect shall have a reproducible seal, or facsimile, the print of which shall contain the name of the architect, the license number, and words "Licensed Architect, State of Illinois".  The licensed architect shall affix the signature, current date, date of license expiration and seal to the first sheet of any bound set or loose sheets of technical submissions utilized as contract documents between the parties to the contract or contracts or prepared for the review and approval of any governmental or public authority having jurisdiction by that licensed architect or under that licensed architect's responsible control.  The seal and dates may be electronically affixed. </w:t>
      </w:r>
      <w:r w:rsidR="00F76696" w:rsidRPr="008655CF">
        <w:t>The licensee may provide, at his or her sole discretion, an original signature in the licensee's handwriting, a scanned copy of the document bearing an original signature, or a signature generated by a</w:t>
      </w:r>
      <w:r w:rsidR="00F76696" w:rsidRPr="00B912CD">
        <w:rPr>
          <w:u w:val="single"/>
        </w:rPr>
        <w:t xml:space="preserve"> </w:t>
      </w:r>
      <w:r w:rsidR="00F76696" w:rsidRPr="0017383D">
        <w:t>computer</w:t>
      </w:r>
      <w:r>
        <w:t xml:space="preserve">.  The sheet of technical submissions on which the seal is affixed shall indicate those documents or parts </w:t>
      </w:r>
      <w:r w:rsidR="009E7F2F">
        <w:t>of documents</w:t>
      </w:r>
      <w:r>
        <w:t xml:space="preserve"> for which the seal shall apply (Section 14 of the Act). </w:t>
      </w:r>
    </w:p>
    <w:p w14:paraId="6F0E0F71" w14:textId="77777777" w:rsidR="000641A5" w:rsidRDefault="000641A5" w:rsidP="003A2038"/>
    <w:p w14:paraId="09734256" w14:textId="3B9CFBF0" w:rsidR="001B66E1" w:rsidRDefault="001B66E1" w:rsidP="000D50B7">
      <w:pPr>
        <w:widowControl w:val="0"/>
        <w:autoSpaceDE w:val="0"/>
        <w:autoSpaceDN w:val="0"/>
        <w:adjustRightInd w:val="0"/>
        <w:ind w:left="1440" w:hanging="720"/>
      </w:pPr>
      <w:r>
        <w:t>b)</w:t>
      </w:r>
      <w:r>
        <w:tab/>
        <w:t xml:space="preserve">All </w:t>
      </w:r>
      <w:r w:rsidR="00F76696" w:rsidRPr="00F76696">
        <w:t>technical submissions</w:t>
      </w:r>
      <w:r>
        <w:t xml:space="preserve"> issued by an architectural firm, corporation, limited liability company</w:t>
      </w:r>
      <w:r w:rsidR="00DC0F29" w:rsidRPr="00DC0F29">
        <w:t>, professional limited liability company</w:t>
      </w:r>
      <w:r>
        <w:t xml:space="preserve"> or partnership are required to bear the corporate or assumed business name and design firm registration number, in addition to the seal requirements. </w:t>
      </w:r>
    </w:p>
    <w:p w14:paraId="25C4A074" w14:textId="77777777" w:rsidR="000641A5" w:rsidRDefault="000641A5" w:rsidP="003A2038"/>
    <w:p w14:paraId="034C595C" w14:textId="77777777" w:rsidR="001B66E1" w:rsidRDefault="001B66E1" w:rsidP="000D50B7">
      <w:pPr>
        <w:widowControl w:val="0"/>
        <w:autoSpaceDE w:val="0"/>
        <w:autoSpaceDN w:val="0"/>
        <w:adjustRightInd w:val="0"/>
        <w:ind w:left="1440" w:hanging="720"/>
      </w:pPr>
      <w:r>
        <w:t>c)</w:t>
      </w:r>
      <w:r>
        <w:tab/>
        <w:t xml:space="preserve">The following is a suggested facsimile of the design and lettering of the seal: </w:t>
      </w:r>
    </w:p>
    <w:p w14:paraId="230CE262" w14:textId="77777777" w:rsidR="005F1816" w:rsidRDefault="005F1816" w:rsidP="003A2038"/>
    <w:p w14:paraId="51916F28" w14:textId="77777777" w:rsidR="001F14BB" w:rsidRDefault="002054F3" w:rsidP="005F1816">
      <w:pPr>
        <w:widowControl w:val="0"/>
        <w:autoSpaceDE w:val="0"/>
        <w:autoSpaceDN w:val="0"/>
        <w:adjustRightInd w:val="0"/>
        <w:ind w:left="1440" w:hanging="720"/>
        <w:jc w:val="center"/>
      </w:pPr>
      <w:r>
        <w:rPr>
          <w:noProof/>
        </w:rPr>
        <w:drawing>
          <wp:inline distT="0" distB="0" distL="0" distR="0" wp14:anchorId="6152DD79" wp14:editId="43074BD7">
            <wp:extent cx="1419225" cy="1447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19225" cy="1447800"/>
                    </a:xfrm>
                    <a:prstGeom prst="rect">
                      <a:avLst/>
                    </a:prstGeom>
                    <a:noFill/>
                    <a:ln>
                      <a:noFill/>
                    </a:ln>
                  </pic:spPr>
                </pic:pic>
              </a:graphicData>
            </a:graphic>
          </wp:inline>
        </w:drawing>
      </w:r>
    </w:p>
    <w:p w14:paraId="77E1B049" w14:textId="77777777" w:rsidR="001F14BB" w:rsidRDefault="001F14BB" w:rsidP="005F1816">
      <w:pPr>
        <w:widowControl w:val="0"/>
        <w:autoSpaceDE w:val="0"/>
        <w:autoSpaceDN w:val="0"/>
        <w:adjustRightInd w:val="0"/>
        <w:ind w:left="1440" w:hanging="720"/>
        <w:jc w:val="center"/>
      </w:pPr>
    </w:p>
    <w:p w14:paraId="4BDE36A2" w14:textId="53622992" w:rsidR="005F1816" w:rsidRDefault="005F1816" w:rsidP="005F1816">
      <w:pPr>
        <w:widowControl w:val="0"/>
        <w:autoSpaceDE w:val="0"/>
        <w:autoSpaceDN w:val="0"/>
        <w:adjustRightInd w:val="0"/>
        <w:ind w:left="1440" w:hanging="720"/>
        <w:jc w:val="center"/>
      </w:pPr>
      <w:r>
        <w:t>__________________________________</w:t>
      </w:r>
    </w:p>
    <w:p w14:paraId="26E2C104" w14:textId="77777777" w:rsidR="005F1816" w:rsidRDefault="005F1816" w:rsidP="005F1816">
      <w:pPr>
        <w:widowControl w:val="0"/>
        <w:autoSpaceDE w:val="0"/>
        <w:autoSpaceDN w:val="0"/>
        <w:adjustRightInd w:val="0"/>
        <w:ind w:left="1440" w:hanging="720"/>
        <w:jc w:val="center"/>
      </w:pPr>
      <w:r>
        <w:t>signature</w:t>
      </w:r>
    </w:p>
    <w:p w14:paraId="641379F6" w14:textId="77777777" w:rsidR="005F1816" w:rsidRDefault="005F1816" w:rsidP="005F1816">
      <w:pPr>
        <w:widowControl w:val="0"/>
        <w:autoSpaceDE w:val="0"/>
        <w:autoSpaceDN w:val="0"/>
        <w:adjustRightInd w:val="0"/>
        <w:ind w:left="1440" w:hanging="720"/>
        <w:jc w:val="center"/>
      </w:pPr>
    </w:p>
    <w:p w14:paraId="5A3AC575" w14:textId="77777777" w:rsidR="005F1816" w:rsidRDefault="005F1816" w:rsidP="00DC1BA9">
      <w:pPr>
        <w:ind w:left="855"/>
        <w:jc w:val="center"/>
      </w:pPr>
      <w:r>
        <w:t>_______________</w:t>
      </w:r>
    </w:p>
    <w:p w14:paraId="1BB5F358" w14:textId="77777777" w:rsidR="005F1816" w:rsidRDefault="005F1816" w:rsidP="005F1816">
      <w:pPr>
        <w:ind w:left="1083"/>
        <w:jc w:val="center"/>
      </w:pPr>
      <w:r>
        <w:t>date</w:t>
      </w:r>
    </w:p>
    <w:p w14:paraId="2E4548A4" w14:textId="77777777" w:rsidR="005F1816" w:rsidRDefault="005F1816" w:rsidP="005F1816">
      <w:pPr>
        <w:ind w:left="1083"/>
        <w:jc w:val="center"/>
      </w:pPr>
    </w:p>
    <w:p w14:paraId="330094F8" w14:textId="77777777" w:rsidR="005F1816" w:rsidRDefault="005F1816" w:rsidP="00FE5108">
      <w:pPr>
        <w:ind w:left="900"/>
        <w:jc w:val="center"/>
      </w:pPr>
      <w:r>
        <w:t>expires 11-30-____</w:t>
      </w:r>
    </w:p>
    <w:p w14:paraId="385FBC52" w14:textId="77777777" w:rsidR="008F1F88" w:rsidRDefault="008F1F88" w:rsidP="003A2038"/>
    <w:p w14:paraId="4BC8618B" w14:textId="0266F624" w:rsidR="002A5418" w:rsidRPr="00D55B37" w:rsidRDefault="00DC0F29">
      <w:pPr>
        <w:pStyle w:val="JCARSourceNote"/>
        <w:ind w:left="720"/>
      </w:pPr>
      <w:r>
        <w:t xml:space="preserve">(Source:  Amended at 46 Ill. Reg. </w:t>
      </w:r>
      <w:r w:rsidR="008C5CC0">
        <w:t>19600</w:t>
      </w:r>
      <w:r>
        <w:t xml:space="preserve">, effective </w:t>
      </w:r>
      <w:r w:rsidR="008C5CC0">
        <w:t>November 23, 2022</w:t>
      </w:r>
      <w:r>
        <w:t>)</w:t>
      </w:r>
    </w:p>
    <w:sectPr w:rsidR="002A5418" w:rsidRPr="00D55B37" w:rsidSect="000D50B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B66E1"/>
    <w:rsid w:val="000641A5"/>
    <w:rsid w:val="000D50B7"/>
    <w:rsid w:val="0017383D"/>
    <w:rsid w:val="001B66E1"/>
    <w:rsid w:val="001F14BB"/>
    <w:rsid w:val="002054F3"/>
    <w:rsid w:val="002A5418"/>
    <w:rsid w:val="003A2038"/>
    <w:rsid w:val="00463FF7"/>
    <w:rsid w:val="005150C5"/>
    <w:rsid w:val="005C071E"/>
    <w:rsid w:val="005F1816"/>
    <w:rsid w:val="00666E1B"/>
    <w:rsid w:val="00695FC0"/>
    <w:rsid w:val="006B7F49"/>
    <w:rsid w:val="00772224"/>
    <w:rsid w:val="008655CF"/>
    <w:rsid w:val="008C5CC0"/>
    <w:rsid w:val="008D52EC"/>
    <w:rsid w:val="008F1F88"/>
    <w:rsid w:val="00924C10"/>
    <w:rsid w:val="00981A9D"/>
    <w:rsid w:val="009E7F2F"/>
    <w:rsid w:val="00AB5D91"/>
    <w:rsid w:val="00B11DE1"/>
    <w:rsid w:val="00D0611A"/>
    <w:rsid w:val="00DC0F29"/>
    <w:rsid w:val="00DC1BA9"/>
    <w:rsid w:val="00DF314A"/>
    <w:rsid w:val="00E1405B"/>
    <w:rsid w:val="00EA4BCC"/>
    <w:rsid w:val="00F76696"/>
    <w:rsid w:val="00FE5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2630EC5"/>
  <w15:docId w15:val="{987A2852-E50E-4669-A28B-759803D34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F31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253</Words>
  <Characters>1446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1150</vt:lpstr>
    </vt:vector>
  </TitlesOfParts>
  <Company>State of Illinois</Company>
  <LinksUpToDate>false</LinksUpToDate>
  <CharactersWithSpaces>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1150</dc:title>
  <dc:subject/>
  <dc:creator>ThomasVD</dc:creator>
  <cp:keywords/>
  <dc:description/>
  <cp:lastModifiedBy>Shipley, Melissa A.</cp:lastModifiedBy>
  <cp:revision>4</cp:revision>
  <dcterms:created xsi:type="dcterms:W3CDTF">2022-11-18T16:37:00Z</dcterms:created>
  <dcterms:modified xsi:type="dcterms:W3CDTF">2022-12-09T15:19:00Z</dcterms:modified>
</cp:coreProperties>
</file>