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D2" w:rsidRDefault="00A95CD2" w:rsidP="00A95C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CD2" w:rsidRDefault="00A95CD2" w:rsidP="00A95C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240.1060  Permit Amendments</w:t>
      </w:r>
      <w:r>
        <w:t xml:space="preserve"> </w:t>
      </w:r>
    </w:p>
    <w:p w:rsidR="00A95CD2" w:rsidRDefault="00A95CD2" w:rsidP="00A95CD2">
      <w:pPr>
        <w:widowControl w:val="0"/>
        <w:autoSpaceDE w:val="0"/>
        <w:autoSpaceDN w:val="0"/>
        <w:adjustRightInd w:val="0"/>
      </w:pPr>
    </w:p>
    <w:p w:rsidR="00A95CD2" w:rsidRDefault="00A95CD2" w:rsidP="00A95C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shall not expose an </w:t>
      </w:r>
      <w:proofErr w:type="spellStart"/>
      <w:r>
        <w:t>unpermitted</w:t>
      </w:r>
      <w:proofErr w:type="spellEnd"/>
      <w:r>
        <w:t xml:space="preserve"> reservoir to vacuum without obtaining a permit amendment from the Department. </w:t>
      </w:r>
    </w:p>
    <w:p w:rsidR="00CC44F7" w:rsidRDefault="00CC44F7" w:rsidP="00A95CD2">
      <w:pPr>
        <w:widowControl w:val="0"/>
        <w:autoSpaceDE w:val="0"/>
        <w:autoSpaceDN w:val="0"/>
        <w:adjustRightInd w:val="0"/>
        <w:ind w:left="1440" w:hanging="720"/>
      </w:pPr>
    </w:p>
    <w:p w:rsidR="00A95CD2" w:rsidRDefault="00A95CD2" w:rsidP="00A95C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proofErr w:type="spellStart"/>
      <w:r>
        <w:t>Permittee</w:t>
      </w:r>
      <w:proofErr w:type="spellEnd"/>
      <w:r>
        <w:t xml:space="preserve"> shall make application for an amendment on a form prescribed by the Department. </w:t>
      </w:r>
    </w:p>
    <w:p w:rsidR="00CC44F7" w:rsidRDefault="00CC44F7" w:rsidP="00A95CD2">
      <w:pPr>
        <w:widowControl w:val="0"/>
        <w:autoSpaceDE w:val="0"/>
        <w:autoSpaceDN w:val="0"/>
        <w:adjustRightInd w:val="0"/>
        <w:ind w:left="1440" w:hanging="720"/>
      </w:pPr>
    </w:p>
    <w:p w:rsidR="00A95CD2" w:rsidRDefault="00A95CD2" w:rsidP="00A95C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 </w:t>
      </w:r>
      <w:proofErr w:type="spellStart"/>
      <w:r>
        <w:t>Permittee</w:t>
      </w:r>
      <w:proofErr w:type="spellEnd"/>
      <w:r>
        <w:t xml:space="preserve"> shall be in compliance with Section 240.1040 of this Subpart prior to issuance of the permit amendments. </w:t>
      </w:r>
    </w:p>
    <w:p w:rsidR="00A95CD2" w:rsidRDefault="00A95CD2" w:rsidP="00A95CD2">
      <w:pPr>
        <w:widowControl w:val="0"/>
        <w:autoSpaceDE w:val="0"/>
        <w:autoSpaceDN w:val="0"/>
        <w:adjustRightInd w:val="0"/>
        <w:ind w:left="1440" w:hanging="720"/>
      </w:pPr>
    </w:p>
    <w:p w:rsidR="00A95CD2" w:rsidRDefault="00A95CD2" w:rsidP="00A95C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10981, effective July 14, 1995) </w:t>
      </w:r>
    </w:p>
    <w:sectPr w:rsidR="00A95CD2" w:rsidSect="00A95C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CD2"/>
    <w:rsid w:val="00207D8A"/>
    <w:rsid w:val="004C3207"/>
    <w:rsid w:val="005C3366"/>
    <w:rsid w:val="00A95CD2"/>
    <w:rsid w:val="00B93EC8"/>
    <w:rsid w:val="00C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