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88" w:rsidRDefault="00056E88" w:rsidP="00056E88">
      <w:pPr>
        <w:widowControl w:val="0"/>
        <w:autoSpaceDE w:val="0"/>
        <w:autoSpaceDN w:val="0"/>
        <w:adjustRightInd w:val="0"/>
      </w:pPr>
      <w:bookmarkStart w:id="0" w:name="_GoBack"/>
      <w:bookmarkEnd w:id="0"/>
    </w:p>
    <w:p w:rsidR="00056E88" w:rsidRDefault="00056E88" w:rsidP="00056E88">
      <w:pPr>
        <w:widowControl w:val="0"/>
        <w:autoSpaceDE w:val="0"/>
        <w:autoSpaceDN w:val="0"/>
        <w:adjustRightInd w:val="0"/>
      </w:pPr>
      <w:r>
        <w:rPr>
          <w:b/>
          <w:bCs/>
        </w:rPr>
        <w:t>Section 610.520  Equipment to be sold</w:t>
      </w:r>
      <w:r>
        <w:t xml:space="preserve"> </w:t>
      </w:r>
    </w:p>
    <w:p w:rsidR="00056E88" w:rsidRDefault="00056E88" w:rsidP="00056E88">
      <w:pPr>
        <w:widowControl w:val="0"/>
        <w:autoSpaceDE w:val="0"/>
        <w:autoSpaceDN w:val="0"/>
        <w:adjustRightInd w:val="0"/>
      </w:pPr>
    </w:p>
    <w:p w:rsidR="00056E88" w:rsidRDefault="00056E88" w:rsidP="00056E88">
      <w:pPr>
        <w:widowControl w:val="0"/>
        <w:autoSpaceDE w:val="0"/>
        <w:autoSpaceDN w:val="0"/>
        <w:adjustRightInd w:val="0"/>
      </w:pPr>
      <w:r>
        <w:t xml:space="preserve">Abandoned well site production equipment associated with wells in the Plugging and Restoration Program are eligible under Section 19.6 of the Illinois Oil and Gas Act to be sold through private or public bid sale.  The Department shall have the discretion to determine which items of equipment are eligible for sale. </w:t>
      </w:r>
    </w:p>
    <w:p w:rsidR="00056E88" w:rsidRDefault="00056E88" w:rsidP="00056E88">
      <w:pPr>
        <w:widowControl w:val="0"/>
        <w:autoSpaceDE w:val="0"/>
        <w:autoSpaceDN w:val="0"/>
        <w:adjustRightInd w:val="0"/>
      </w:pPr>
    </w:p>
    <w:p w:rsidR="00056E88" w:rsidRDefault="00056E88" w:rsidP="00056E88">
      <w:pPr>
        <w:widowControl w:val="0"/>
        <w:autoSpaceDE w:val="0"/>
        <w:autoSpaceDN w:val="0"/>
        <w:adjustRightInd w:val="0"/>
        <w:ind w:left="1440" w:hanging="720"/>
      </w:pPr>
      <w:r>
        <w:t xml:space="preserve">(Source:  Added at 23 Ill. Reg. 3421, effective March 8, 1999) </w:t>
      </w:r>
    </w:p>
    <w:sectPr w:rsidR="00056E88" w:rsidSect="00056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6E88"/>
    <w:rsid w:val="00056E88"/>
    <w:rsid w:val="005C3366"/>
    <w:rsid w:val="008A5332"/>
    <w:rsid w:val="00AB6A2D"/>
    <w:rsid w:val="00C9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