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5477E" w14:textId="77777777" w:rsidR="00493CBA" w:rsidRDefault="00493CBA" w:rsidP="00493CBA"/>
    <w:p w14:paraId="4454A868" w14:textId="77777777" w:rsidR="00493CBA" w:rsidRDefault="00493CBA" w:rsidP="00493CBA">
      <w:pPr>
        <w:rPr>
          <w:b/>
          <w:bCs/>
        </w:rPr>
      </w:pPr>
      <w:r>
        <w:rPr>
          <w:b/>
          <w:bCs/>
        </w:rPr>
        <w:t>Section 346.10  Authority for Rulemaking</w:t>
      </w:r>
    </w:p>
    <w:p w14:paraId="7ECD6C87" w14:textId="77777777" w:rsidR="00493CBA" w:rsidRPr="00551F7C" w:rsidRDefault="00493CBA" w:rsidP="00493CBA"/>
    <w:p w14:paraId="29C97393" w14:textId="354D8633" w:rsidR="00493CBA" w:rsidRDefault="00493CBA" w:rsidP="00493CBA">
      <w:r>
        <w:t xml:space="preserve">The authority for adoption of these rules is provided by Section 35 of the Illinois Banking Development District Act </w:t>
      </w:r>
      <w:r w:rsidR="007575DF">
        <w:t>[</w:t>
      </w:r>
      <w:r>
        <w:t xml:space="preserve">205 </w:t>
      </w:r>
      <w:proofErr w:type="spellStart"/>
      <w:r>
        <w:t>ILCS</w:t>
      </w:r>
      <w:proofErr w:type="spellEnd"/>
      <w:r>
        <w:t xml:space="preserve"> 745</w:t>
      </w:r>
      <w:r w:rsidR="007575DF">
        <w:t>].</w:t>
      </w:r>
    </w:p>
    <w:sectPr w:rsidR="00493C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A404" w14:textId="77777777" w:rsidR="0096581F" w:rsidRDefault="0096581F">
      <w:r>
        <w:separator/>
      </w:r>
    </w:p>
  </w:endnote>
  <w:endnote w:type="continuationSeparator" w:id="0">
    <w:p w14:paraId="39DDC34E" w14:textId="77777777" w:rsidR="0096581F" w:rsidRDefault="009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9248" w14:textId="77777777" w:rsidR="0096581F" w:rsidRDefault="0096581F">
      <w:r>
        <w:separator/>
      </w:r>
    </w:p>
  </w:footnote>
  <w:footnote w:type="continuationSeparator" w:id="0">
    <w:p w14:paraId="6676D7E2" w14:textId="77777777" w:rsidR="0096581F" w:rsidRDefault="00965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EAB"/>
    <w:rsid w:val="00475906"/>
    <w:rsid w:val="00475AE2"/>
    <w:rsid w:val="0047794A"/>
    <w:rsid w:val="00477B8E"/>
    <w:rsid w:val="00483B7F"/>
    <w:rsid w:val="0048457F"/>
    <w:rsid w:val="004925CE"/>
    <w:rsid w:val="00493C66"/>
    <w:rsid w:val="00493CBA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1F7C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5DF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81F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2FCD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52761"/>
  <w15:chartTrackingRefBased/>
  <w15:docId w15:val="{27614244-2AC5-4EF8-A1ED-5A6C6E9B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C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2024-03-25T19:39:00Z</dcterms:created>
  <dcterms:modified xsi:type="dcterms:W3CDTF">2024-08-15T18:28:00Z</dcterms:modified>
</cp:coreProperties>
</file>